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C873CB">
      <w:r>
        <w:rPr>
          <w:rFonts w:hint="eastAsia"/>
        </w:rPr>
        <w:t>1</w:t>
      </w:r>
      <w:r>
        <w:rPr>
          <w:rFonts w:hint="eastAsia"/>
        </w:rPr>
        <w:t>、</w:t>
      </w:r>
      <w:r w:rsidR="00686B9F">
        <w:rPr>
          <w:rFonts w:hint="eastAsia"/>
          <w:b/>
        </w:rPr>
        <w:t>代理商</w:t>
      </w:r>
      <w:r>
        <w:rPr>
          <w:rFonts w:hint="eastAsia"/>
          <w:b/>
        </w:rPr>
        <w:t>资质</w:t>
      </w:r>
      <w:r>
        <w:rPr>
          <w:rFonts w:hint="eastAsia"/>
        </w:rPr>
        <w:t>：《营业执照副本》、《医疗器械经营许可证或备案凭证》复印件（如为医疗器械）；</w:t>
      </w:r>
    </w:p>
    <w:p w:rsidR="00AF1564" w:rsidRDefault="00C873CB">
      <w:r>
        <w:rPr>
          <w:rFonts w:hint="eastAsia"/>
        </w:rPr>
        <w:t>2</w:t>
      </w:r>
      <w:r>
        <w:rPr>
          <w:rFonts w:hint="eastAsia"/>
        </w:rPr>
        <w:t>、</w:t>
      </w:r>
      <w:r w:rsidR="00686B9F">
        <w:rPr>
          <w:rFonts w:hint="eastAsia"/>
          <w:b/>
        </w:rPr>
        <w:t>制造商</w:t>
      </w:r>
      <w:r>
        <w:rPr>
          <w:rFonts w:hint="eastAsia"/>
          <w:b/>
        </w:rPr>
        <w:t>资质</w:t>
      </w:r>
      <w:r>
        <w:rPr>
          <w:rFonts w:hint="eastAsia"/>
        </w:rPr>
        <w:t>：《营业执照副本》、《医疗器械生产许可证或备案凭证》复印件（进口产品</w:t>
      </w:r>
      <w:r w:rsidR="00686B9F">
        <w:rPr>
          <w:rFonts w:hint="eastAsia"/>
        </w:rPr>
        <w:t>提供中国区总代证照</w:t>
      </w:r>
      <w:r>
        <w:rPr>
          <w:rFonts w:hint="eastAsia"/>
        </w:rPr>
        <w:t>）（如为医疗器械）；</w:t>
      </w:r>
    </w:p>
    <w:p w:rsidR="00AF1564" w:rsidRDefault="00C873CB">
      <w:r>
        <w:rPr>
          <w:rFonts w:hint="eastAsia"/>
        </w:rPr>
        <w:t>3</w:t>
      </w:r>
      <w:r>
        <w:rPr>
          <w:rFonts w:hint="eastAsia"/>
        </w:rPr>
        <w:t>、《医疗器械注册证或备案凭证》复印件（</w:t>
      </w:r>
      <w:r w:rsidR="00E75DE7" w:rsidRPr="00E75DE7">
        <w:rPr>
          <w:rFonts w:hint="eastAsia"/>
        </w:rPr>
        <w:t>如本次报名产品非医疗设备，请提供产品无注册证</w:t>
      </w:r>
      <w:r w:rsidR="00E75DE7">
        <w:rPr>
          <w:rFonts w:hint="eastAsia"/>
        </w:rPr>
        <w:t>或备案凭证</w:t>
      </w:r>
      <w:r w:rsidR="00E75DE7" w:rsidRPr="00E75DE7">
        <w:rPr>
          <w:rFonts w:hint="eastAsia"/>
        </w:rPr>
        <w:t>的声明，该声明需由原厂出具，并加盖原厂及代理公司公章</w:t>
      </w:r>
      <w:r w:rsidR="00E75DE7">
        <w:rPr>
          <w:rFonts w:hint="eastAsia"/>
        </w:rPr>
        <w:t>）</w:t>
      </w:r>
      <w:r w:rsidR="00F724F4">
        <w:rPr>
          <w:rFonts w:hint="eastAsia"/>
        </w:rPr>
        <w:t>；</w:t>
      </w:r>
    </w:p>
    <w:p w:rsidR="00AF1564" w:rsidRDefault="00C873CB" w:rsidP="00E75DE7">
      <w:r>
        <w:rPr>
          <w:rFonts w:hint="eastAsia"/>
        </w:rPr>
        <w:t>4</w:t>
      </w:r>
      <w:r>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报名单位须为产品制造商或代理商，授权书需授权方盖公章。若报名单位为代理商的，须提供所投产品制造商的授权书及制造商营业执照等复印件，进口产品提供中国区总代证照</w:t>
      </w:r>
      <w:r w:rsidR="00A07887">
        <w:rPr>
          <w:rFonts w:hint="eastAsia"/>
        </w:rPr>
        <w:t>)</w:t>
      </w:r>
      <w:r w:rsidR="00F724F4" w:rsidRPr="00F724F4">
        <w:rPr>
          <w:rFonts w:hint="eastAsia"/>
        </w:rPr>
        <w:t xml:space="preserve"> </w:t>
      </w:r>
      <w:r w:rsidR="00F724F4">
        <w:rPr>
          <w:rFonts w:hint="eastAsia"/>
        </w:rPr>
        <w:t>；</w:t>
      </w:r>
    </w:p>
    <w:p w:rsidR="00AF1564" w:rsidRDefault="00C873CB">
      <w:r>
        <w:rPr>
          <w:rFonts w:hint="eastAsia"/>
        </w:rPr>
        <w:t>5</w:t>
      </w:r>
      <w:r>
        <w:rPr>
          <w:rFonts w:hint="eastAsia"/>
        </w:rPr>
        <w:t>、</w:t>
      </w:r>
      <w:r>
        <w:rPr>
          <w:rFonts w:hint="eastAsia"/>
          <w:b/>
        </w:rPr>
        <w:t>法人授权委托书</w:t>
      </w:r>
      <w:r>
        <w:rPr>
          <w:rFonts w:hint="eastAsia"/>
        </w:rPr>
        <w:t>（法人授权书需法定代表人签字或签章，法定代表人报名可不提供）；</w:t>
      </w:r>
    </w:p>
    <w:p w:rsidR="00AF1564" w:rsidRDefault="00C873CB">
      <w:pPr>
        <w:rPr>
          <w:b/>
        </w:rPr>
      </w:pPr>
      <w:r>
        <w:rPr>
          <w:rFonts w:hint="eastAsia"/>
        </w:rPr>
        <w:t>6</w:t>
      </w:r>
      <w:r>
        <w:rPr>
          <w:rFonts w:hint="eastAsia"/>
        </w:rPr>
        <w:t>、</w:t>
      </w:r>
      <w:r>
        <w:rPr>
          <w:rFonts w:hint="eastAsia"/>
          <w:b/>
        </w:rPr>
        <w:t>法定代表人身份证复印件</w:t>
      </w:r>
      <w:r w:rsidRPr="00CD2DBC">
        <w:rPr>
          <w:rFonts w:hint="eastAsia"/>
        </w:rPr>
        <w:t>；</w:t>
      </w:r>
    </w:p>
    <w:p w:rsidR="00AF1564" w:rsidRDefault="00C873CB">
      <w:r>
        <w:rPr>
          <w:rFonts w:hint="eastAsia"/>
          <w:b/>
        </w:rPr>
        <w:t>7</w:t>
      </w:r>
      <w:r>
        <w:rPr>
          <w:rFonts w:hint="eastAsia"/>
          <w:b/>
        </w:rPr>
        <w:t>、被授权人的身份证复印件（</w:t>
      </w:r>
      <w:r>
        <w:rPr>
          <w:rFonts w:hint="eastAsia"/>
        </w:rPr>
        <w:t>法定代表人报名可不提供）；</w:t>
      </w:r>
    </w:p>
    <w:p w:rsidR="00AF1564" w:rsidRDefault="00C873CB">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w:t>
      </w:r>
      <w:r w:rsidR="008D304D">
        <w:rPr>
          <w:rFonts w:hint="eastAsia"/>
        </w:rPr>
        <w:t>司名称→下载信用信息报告</w:t>
      </w:r>
      <w:r>
        <w:rPr>
          <w:rFonts w:hint="eastAsia"/>
        </w:rPr>
        <w:t>）</w:t>
      </w:r>
      <w:r w:rsidR="00E43E46">
        <w:rPr>
          <w:rFonts w:hint="eastAsia"/>
        </w:rPr>
        <w:t>；</w:t>
      </w:r>
    </w:p>
    <w:p w:rsidR="00AF1564" w:rsidRDefault="00C873CB">
      <w:r>
        <w:rPr>
          <w:rFonts w:hint="eastAsia"/>
        </w:rPr>
        <w:t>9</w:t>
      </w:r>
      <w:r>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rFonts w:hint="eastAsia"/>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文件，并以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公司名称</w:t>
      </w:r>
      <w:r>
        <w:rPr>
          <w:rFonts w:hint="eastAsia"/>
          <w:color w:val="FF0000"/>
          <w:sz w:val="28"/>
          <w:szCs w:val="28"/>
        </w:rPr>
        <w:t>”命名后发送至邮箱：</w:t>
      </w:r>
      <w:hyperlink r:id="rId6" w:history="1">
        <w:r w:rsidR="00DB0643" w:rsidRPr="00FA668E">
          <w:rPr>
            <w:rStyle w:val="a6"/>
            <w:rFonts w:hint="eastAsia"/>
            <w:b/>
            <w:color w:val="FF0000"/>
            <w:sz w:val="44"/>
            <w:szCs w:val="44"/>
            <w:u w:val="none"/>
          </w:rPr>
          <w:t>sdfeyzbcgzx</w:t>
        </w:r>
        <w:r w:rsidR="00DB0643" w:rsidRPr="00FA668E">
          <w:rPr>
            <w:rStyle w:val="a6"/>
            <w:b/>
            <w:color w:val="FF0000"/>
            <w:sz w:val="44"/>
            <w:szCs w:val="44"/>
            <w:u w:val="none"/>
          </w:rPr>
          <w:t>@</w:t>
        </w:r>
        <w:r w:rsidR="00DB0643" w:rsidRPr="00FA668E">
          <w:rPr>
            <w:rStyle w:val="a6"/>
            <w:rFonts w:hint="eastAsia"/>
            <w:b/>
            <w:color w:val="FF0000"/>
            <w:sz w:val="44"/>
            <w:szCs w:val="44"/>
            <w:u w:val="none"/>
          </w:rPr>
          <w:t>126</w:t>
        </w:r>
        <w:r w:rsidR="00DB0643" w:rsidRPr="00FA668E">
          <w:rPr>
            <w:rStyle w:val="a6"/>
            <w:b/>
            <w:color w:val="FF0000"/>
            <w:sz w:val="44"/>
            <w:szCs w:val="44"/>
            <w:u w:val="none"/>
          </w:rPr>
          <w:t>.com</w:t>
        </w:r>
      </w:hyperlink>
    </w:p>
    <w:p w:rsidR="00D802D9" w:rsidRDefault="00D802D9" w:rsidP="00D802D9">
      <w:pPr>
        <w:ind w:left="0" w:firstLineChars="200" w:firstLine="562"/>
        <w:rPr>
          <w:rFonts w:hint="eastAsia"/>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Default="00AF1564">
      <w:pPr>
        <w:ind w:left="0" w:firstLineChars="200" w:firstLine="560"/>
        <w:rPr>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AF1564" w:rsidRDefault="00C873CB">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我公司愿针对本次谈判采购进行响应并参加谈判。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bookmarkStart w:id="0" w:name="_GoBack"/>
      <w:bookmarkEnd w:id="0"/>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我方销售代表在工作时间到院方指定地点洽谈业务，不擅自到门急诊、病房等诊疗区域推销医药产品，不借故到院方相关领导、部门负责人及相关工作人员家中访谈并提供任何利益或费用。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00B" w:rsidRDefault="0092100B">
      <w:pPr>
        <w:spacing w:line="240" w:lineRule="auto"/>
      </w:pPr>
      <w:r>
        <w:separator/>
      </w:r>
    </w:p>
  </w:endnote>
  <w:endnote w:type="continuationSeparator" w:id="1">
    <w:p w:rsidR="0092100B" w:rsidRDefault="009210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00B" w:rsidRDefault="0092100B">
      <w:r>
        <w:separator/>
      </w:r>
    </w:p>
  </w:footnote>
  <w:footnote w:type="continuationSeparator" w:id="1">
    <w:p w:rsidR="0092100B" w:rsidRDefault="009210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YyYzA0NjVjMTNmMWU2NTY1ZTQ0N2U3OWU3YmU5YTEifQ=="/>
  </w:docVars>
  <w:rsids>
    <w:rsidRoot w:val="00B148C8"/>
    <w:rsid w:val="000274A8"/>
    <w:rsid w:val="000379DB"/>
    <w:rsid w:val="00050336"/>
    <w:rsid w:val="00093FCB"/>
    <w:rsid w:val="000D6166"/>
    <w:rsid w:val="00101400"/>
    <w:rsid w:val="00133AF1"/>
    <w:rsid w:val="00172098"/>
    <w:rsid w:val="0018575B"/>
    <w:rsid w:val="001D0AAA"/>
    <w:rsid w:val="0028179F"/>
    <w:rsid w:val="00282457"/>
    <w:rsid w:val="00294F3D"/>
    <w:rsid w:val="002C562E"/>
    <w:rsid w:val="002C5F6A"/>
    <w:rsid w:val="002F4F4A"/>
    <w:rsid w:val="00345E3E"/>
    <w:rsid w:val="00376082"/>
    <w:rsid w:val="00391B66"/>
    <w:rsid w:val="0039644C"/>
    <w:rsid w:val="003A2176"/>
    <w:rsid w:val="003B2133"/>
    <w:rsid w:val="00422DF3"/>
    <w:rsid w:val="004A2366"/>
    <w:rsid w:val="004E6A08"/>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4EE7"/>
    <w:rsid w:val="009835E1"/>
    <w:rsid w:val="00993408"/>
    <w:rsid w:val="00A07887"/>
    <w:rsid w:val="00A12472"/>
    <w:rsid w:val="00A13074"/>
    <w:rsid w:val="00A2168C"/>
    <w:rsid w:val="00A618F0"/>
    <w:rsid w:val="00AA69D5"/>
    <w:rsid w:val="00AC38B9"/>
    <w:rsid w:val="00AC6A24"/>
    <w:rsid w:val="00AE69FD"/>
    <w:rsid w:val="00AF1564"/>
    <w:rsid w:val="00B133C9"/>
    <w:rsid w:val="00B148C8"/>
    <w:rsid w:val="00B2642C"/>
    <w:rsid w:val="00B55CE0"/>
    <w:rsid w:val="00B80AD2"/>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1564"/>
    <w:pPr>
      <w:adjustRightInd w:val="0"/>
      <w:spacing w:line="240" w:lineRule="auto"/>
      <w:ind w:left="0" w:firstLine="420"/>
      <w:jc w:val="left"/>
    </w:pPr>
    <w:rPr>
      <w:rFonts w:eastAsia="楷体_GB2312"/>
      <w:sz w:val="24"/>
    </w:rPr>
  </w:style>
  <w:style w:type="paragraph" w:styleId="a4">
    <w:name w:val="footer"/>
    <w:basedOn w:val="a"/>
    <w:link w:val="Char0"/>
    <w:uiPriority w:val="99"/>
    <w:semiHidden/>
    <w:unhideWhenUsed/>
    <w:qFormat/>
    <w:rsid w:val="00AF1564"/>
    <w:pPr>
      <w:tabs>
        <w:tab w:val="center" w:pos="4153"/>
        <w:tab w:val="right" w:pos="8306"/>
      </w:tabs>
      <w:snapToGrid w:val="0"/>
      <w:spacing w:line="240" w:lineRule="auto"/>
      <w:jc w:val="left"/>
    </w:pPr>
    <w:rPr>
      <w:sz w:val="18"/>
      <w:szCs w:val="18"/>
    </w:rPr>
  </w:style>
  <w:style w:type="paragraph" w:styleId="a5">
    <w:name w:val="header"/>
    <w:basedOn w:val="a"/>
    <w:link w:val="Char1"/>
    <w:uiPriority w:val="99"/>
    <w:semiHidden/>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qFormat/>
    <w:rsid w:val="00AF1564"/>
    <w:rPr>
      <w:sz w:val="18"/>
      <w:szCs w:val="18"/>
    </w:rPr>
  </w:style>
  <w:style w:type="character" w:customStyle="1" w:styleId="Char0">
    <w:name w:val="页脚 Char"/>
    <w:basedOn w:val="a0"/>
    <w:link w:val="a4"/>
    <w:uiPriority w:val="99"/>
    <w:semiHidden/>
    <w:qFormat/>
    <w:rsid w:val="00AF1564"/>
    <w:rPr>
      <w:sz w:val="18"/>
      <w:szCs w:val="18"/>
    </w:rPr>
  </w:style>
  <w:style w:type="character" w:customStyle="1" w:styleId="Char">
    <w:name w:val="正文缩进 Char"/>
    <w:link w:val="a3"/>
    <w:qFormat/>
    <w:rsid w:val="00AF1564"/>
    <w:rPr>
      <w:rFonts w:eastAsia="楷体_GB2312"/>
      <w:sz w:val="24"/>
    </w:rPr>
  </w:style>
  <w:style w:type="character" w:styleId="a6">
    <w:name w:val="Hyperlink"/>
    <w:basedOn w:val="a0"/>
    <w:uiPriority w:val="99"/>
    <w:unhideWhenUsed/>
    <w:rsid w:val="00DB064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250</Words>
  <Characters>1430</Characters>
  <Application>Microsoft Office Word</Application>
  <DocSecurity>0</DocSecurity>
  <Lines>11</Lines>
  <Paragraphs>3</Paragraphs>
  <ScaleCrop>false</ScaleCrop>
  <Company>Lenovo</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CGZX</cp:lastModifiedBy>
  <cp:revision>59</cp:revision>
  <dcterms:created xsi:type="dcterms:W3CDTF">2023-05-12T06:21:00Z</dcterms:created>
  <dcterms:modified xsi:type="dcterms:W3CDTF">2023-05-15T05:29:00Z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